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35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3234"/>
        <w:gridCol w:w="1691"/>
        <w:gridCol w:w="3160"/>
      </w:tblGrid>
      <w:tr w:rsidR="00494580" w14:paraId="3CB7CE9C" w14:textId="2FED2798" w:rsidTr="008D4351">
        <w:trPr>
          <w:trHeight w:val="309"/>
        </w:trPr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16EA7C86" w14:textId="31E9C035" w:rsidR="001F4C25" w:rsidRPr="001F4C25" w:rsidRDefault="00494580" w:rsidP="001F4C25">
            <w:pPr>
              <w:spacing w:line="720" w:lineRule="auto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E53C8">
              <w:rPr>
                <w:rFonts w:ascii="BIZ UDゴシック" w:eastAsia="BIZ UDゴシック" w:hAnsi="BIZ UDゴシック" w:hint="eastAsia"/>
                <w:sz w:val="20"/>
                <w:szCs w:val="21"/>
              </w:rPr>
              <w:t>①種別</w:t>
            </w:r>
          </w:p>
        </w:tc>
        <w:tc>
          <w:tcPr>
            <w:tcW w:w="3234" w:type="dxa"/>
            <w:vAlign w:val="center"/>
          </w:tcPr>
          <w:p w14:paraId="5616A15F" w14:textId="3050219C" w:rsidR="001F4C25" w:rsidRPr="009E53C8" w:rsidRDefault="001F4C25" w:rsidP="001F4C2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91" w:type="dxa"/>
            <w:shd w:val="clear" w:color="auto" w:fill="D9D9D9" w:themeFill="background1" w:themeFillShade="D9"/>
            <w:vAlign w:val="center"/>
          </w:tcPr>
          <w:p w14:paraId="3A70CCF7" w14:textId="0E15D0A8" w:rsidR="00494580" w:rsidRPr="009E53C8" w:rsidRDefault="009E53C8" w:rsidP="001F4C25">
            <w:pPr>
              <w:spacing w:line="720" w:lineRule="auto"/>
              <w:rPr>
                <w:rFonts w:ascii="BIZ UDゴシック" w:eastAsia="BIZ UDゴシック" w:hAnsi="BIZ UDゴシック"/>
              </w:rPr>
            </w:pPr>
            <w:r w:rsidRPr="009E53C8">
              <w:rPr>
                <w:rFonts w:ascii="BIZ UDゴシック" w:eastAsia="BIZ UDゴシック" w:hAnsi="BIZ UDゴシック" w:hint="eastAsia"/>
                <w:sz w:val="20"/>
                <w:szCs w:val="21"/>
              </w:rPr>
              <w:t>②法的基盤</w:t>
            </w:r>
          </w:p>
        </w:tc>
        <w:tc>
          <w:tcPr>
            <w:tcW w:w="3160" w:type="dxa"/>
            <w:vAlign w:val="center"/>
          </w:tcPr>
          <w:p w14:paraId="3814BDD2" w14:textId="5B1AFA1E" w:rsidR="001F4C25" w:rsidRPr="009E53C8" w:rsidRDefault="009E53C8" w:rsidP="001F4C25">
            <w:pPr>
              <w:rPr>
                <w:rFonts w:ascii="ＭＳ 明朝" w:eastAsia="ＭＳ 明朝" w:hAnsi="ＭＳ 明朝"/>
              </w:rPr>
            </w:pPr>
            <w:r w:rsidRPr="009E53C8">
              <w:rPr>
                <w:rFonts w:ascii="ＭＳ 明朝" w:eastAsia="ＭＳ 明朝" w:hAnsi="ＭＳ 明朝" w:hint="eastAsia"/>
              </w:rPr>
              <w:t xml:space="preserve">　　　　　　　法　　条</w:t>
            </w:r>
          </w:p>
        </w:tc>
      </w:tr>
      <w:tr w:rsidR="00494580" w14:paraId="1FF431D1" w14:textId="52B202C5" w:rsidTr="000134D4">
        <w:trPr>
          <w:trHeight w:val="262"/>
        </w:trPr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57394C51" w14:textId="77777777" w:rsidR="00494580" w:rsidRPr="009E53C8" w:rsidRDefault="00494580" w:rsidP="000134D4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E53C8">
              <w:rPr>
                <w:rFonts w:ascii="BIZ UDゴシック" w:eastAsia="BIZ UDゴシック" w:hAnsi="BIZ UDゴシック" w:hint="eastAsia"/>
                <w:sz w:val="20"/>
                <w:szCs w:val="21"/>
              </w:rPr>
              <w:t>③実習施設</w:t>
            </w:r>
          </w:p>
          <w:p w14:paraId="4F8462D0" w14:textId="277C1242" w:rsidR="00494580" w:rsidRPr="009E53C8" w:rsidRDefault="00494580" w:rsidP="009872E7">
            <w:pPr>
              <w:spacing w:line="280" w:lineRule="exact"/>
              <w:ind w:firstLineChars="100" w:firstLine="231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E53C8">
              <w:rPr>
                <w:rFonts w:ascii="BIZ UDゴシック" w:eastAsia="BIZ UDゴシック" w:hAnsi="BIZ UDゴシック" w:hint="eastAsia"/>
                <w:sz w:val="20"/>
                <w:szCs w:val="21"/>
              </w:rPr>
              <w:t>の沿革と</w:t>
            </w:r>
          </w:p>
          <w:p w14:paraId="55D3230B" w14:textId="5DD52A38" w:rsidR="00494580" w:rsidRPr="009E53C8" w:rsidRDefault="00494580" w:rsidP="009872E7">
            <w:pPr>
              <w:spacing w:line="280" w:lineRule="exact"/>
              <w:ind w:firstLineChars="100" w:firstLine="231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9E53C8">
              <w:rPr>
                <w:rFonts w:ascii="BIZ UDゴシック" w:eastAsia="BIZ UDゴシック" w:hAnsi="BIZ UDゴシック" w:hint="eastAsia"/>
                <w:sz w:val="20"/>
                <w:szCs w:val="21"/>
              </w:rPr>
              <w:t>社会背景</w:t>
            </w:r>
          </w:p>
        </w:tc>
        <w:tc>
          <w:tcPr>
            <w:tcW w:w="8085" w:type="dxa"/>
            <w:gridSpan w:val="3"/>
          </w:tcPr>
          <w:p w14:paraId="5780C10A" w14:textId="77777777" w:rsidR="00494580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 w:rsidRPr="009E53C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223D10E8" w14:textId="77777777" w:rsidR="009E53C8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 w:rsidRPr="009E53C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77D3538B" w14:textId="77777777" w:rsidR="009E53C8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 w:rsidRPr="009E53C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1EC05E68" w14:textId="77777777" w:rsidR="009E53C8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 w:rsidRPr="009E53C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25395E9E" w14:textId="77777777" w:rsid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 w:rsidRPr="009E53C8"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</w:t>
            </w:r>
          </w:p>
          <w:p w14:paraId="12212266" w14:textId="2B45862E" w:rsidR="00FC0817" w:rsidRPr="00FC0817" w:rsidRDefault="00FC0817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  <w:tr w:rsidR="00494580" w14:paraId="66B31F1B" w14:textId="294E7668" w:rsidTr="008D4351">
        <w:trPr>
          <w:trHeight w:val="342"/>
        </w:trPr>
        <w:tc>
          <w:tcPr>
            <w:tcW w:w="4884" w:type="dxa"/>
            <w:gridSpan w:val="2"/>
            <w:shd w:val="clear" w:color="auto" w:fill="D9D9D9" w:themeFill="background1" w:themeFillShade="D9"/>
          </w:tcPr>
          <w:p w14:paraId="1A0FAED7" w14:textId="5A340F95" w:rsidR="00494580" w:rsidRP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 w:rsidRPr="00494580">
              <w:rPr>
                <w:rFonts w:ascii="BIZ UDゴシック" w:eastAsia="BIZ UDゴシック" w:hAnsi="BIZ UDゴシック" w:hint="eastAsia"/>
                <w:sz w:val="20"/>
                <w:szCs w:val="21"/>
              </w:rPr>
              <w:t>④法律で規定された実習施設の目的</w:t>
            </w:r>
          </w:p>
        </w:tc>
        <w:tc>
          <w:tcPr>
            <w:tcW w:w="4851" w:type="dxa"/>
            <w:gridSpan w:val="2"/>
            <w:shd w:val="clear" w:color="auto" w:fill="D9D9D9" w:themeFill="background1" w:themeFillShade="D9"/>
          </w:tcPr>
          <w:p w14:paraId="42214587" w14:textId="25C276E8" w:rsidR="00494580" w:rsidRP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 w:rsidRPr="00494580">
              <w:rPr>
                <w:rFonts w:ascii="BIZ UDゴシック" w:eastAsia="BIZ UDゴシック" w:hAnsi="BIZ UDゴシック" w:hint="eastAsia"/>
                <w:sz w:val="20"/>
                <w:szCs w:val="21"/>
              </w:rPr>
              <w:t>⑤実習施設の支援等の目標</w:t>
            </w:r>
          </w:p>
        </w:tc>
      </w:tr>
      <w:tr w:rsidR="00494580" w14:paraId="57E662B1" w14:textId="77777777" w:rsidTr="008D4351">
        <w:trPr>
          <w:trHeight w:val="1785"/>
        </w:trPr>
        <w:tc>
          <w:tcPr>
            <w:tcW w:w="4884" w:type="dxa"/>
            <w:gridSpan w:val="2"/>
          </w:tcPr>
          <w:p w14:paraId="08F407B8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14D8D645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5DA0BFED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529FF7E3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2127CE12" w14:textId="216FA1D4" w:rsidR="009E53C8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  <w:tc>
          <w:tcPr>
            <w:tcW w:w="4851" w:type="dxa"/>
            <w:gridSpan w:val="2"/>
          </w:tcPr>
          <w:p w14:paraId="25ECF57D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0E92773B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23F4DC77" w14:textId="77777777" w:rsidR="00494580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76EF4973" w14:textId="77777777" w:rsidR="009E53C8" w:rsidRDefault="00494580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0F1947DB" w14:textId="7EED76B0" w:rsidR="009E53C8" w:rsidRP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  <w:tr w:rsidR="00494580" w14:paraId="224B6480" w14:textId="1490CB42" w:rsidTr="008D4351">
        <w:trPr>
          <w:trHeight w:val="267"/>
        </w:trPr>
        <w:tc>
          <w:tcPr>
            <w:tcW w:w="4884" w:type="dxa"/>
            <w:gridSpan w:val="2"/>
            <w:shd w:val="clear" w:color="auto" w:fill="D9D9D9" w:themeFill="background1" w:themeFillShade="D9"/>
          </w:tcPr>
          <w:p w14:paraId="70665EAF" w14:textId="688896EC" w:rsidR="009E53C8" w:rsidRPr="008D4351" w:rsidRDefault="00494580" w:rsidP="00494580">
            <w:pPr>
              <w:rPr>
                <w:rFonts w:ascii="ＭＳ 明朝" w:eastAsia="ＭＳ 明朝" w:hAnsi="ＭＳ 明朝"/>
                <w:sz w:val="19"/>
                <w:szCs w:val="19"/>
                <w:u w:val="dotted"/>
              </w:rPr>
            </w:pPr>
            <w:r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⑥法律等で規定された実習施設の援助対象(者)</w:t>
            </w:r>
          </w:p>
        </w:tc>
        <w:tc>
          <w:tcPr>
            <w:tcW w:w="4851" w:type="dxa"/>
            <w:gridSpan w:val="2"/>
            <w:shd w:val="clear" w:color="auto" w:fill="D9D9D9" w:themeFill="background1" w:themeFillShade="D9"/>
          </w:tcPr>
          <w:p w14:paraId="11D25FF9" w14:textId="4EEA2914" w:rsidR="00494580" w:rsidRPr="008D4351" w:rsidRDefault="00494580" w:rsidP="008D4351">
            <w:pPr>
              <w:rPr>
                <w:rFonts w:ascii="BIZ UDゴシック" w:eastAsia="BIZ UDゴシック" w:hAnsi="BIZ UDゴシック"/>
                <w:sz w:val="19"/>
                <w:szCs w:val="19"/>
              </w:rPr>
            </w:pPr>
            <w:r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⑦援助対象</w:t>
            </w:r>
            <w:r w:rsidR="008D4351"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(</w:t>
            </w:r>
            <w:r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者</w:t>
            </w:r>
            <w:r w:rsidR="008D4351"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)</w:t>
            </w:r>
            <w:r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の特徴</w:t>
            </w:r>
            <w:r w:rsidR="008D4351"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・</w:t>
            </w:r>
            <w:r w:rsidRPr="008D4351">
              <w:rPr>
                <w:rFonts w:ascii="BIZ UDゴシック" w:eastAsia="BIZ UDゴシック" w:hAnsi="BIZ UDゴシック" w:hint="eastAsia"/>
                <w:sz w:val="19"/>
                <w:szCs w:val="19"/>
              </w:rPr>
              <w:t>サービス利用の背景</w:t>
            </w:r>
          </w:p>
        </w:tc>
      </w:tr>
      <w:tr w:rsidR="009E53C8" w14:paraId="664550EE" w14:textId="77777777" w:rsidTr="008D4351">
        <w:trPr>
          <w:trHeight w:val="1675"/>
        </w:trPr>
        <w:tc>
          <w:tcPr>
            <w:tcW w:w="4884" w:type="dxa"/>
            <w:gridSpan w:val="2"/>
          </w:tcPr>
          <w:p w14:paraId="5C0AAEC2" w14:textId="77777777" w:rsid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20DF3101" w14:textId="77777777" w:rsid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2D67B5C0" w14:textId="77777777" w:rsid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333487E6" w14:textId="77777777" w:rsidR="009E53C8" w:rsidRDefault="009E53C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4CBB19CA" w14:textId="6FA54AD4" w:rsidR="001E40C6" w:rsidRPr="001E40C6" w:rsidRDefault="001E40C6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  <w:tc>
          <w:tcPr>
            <w:tcW w:w="4851" w:type="dxa"/>
            <w:gridSpan w:val="2"/>
          </w:tcPr>
          <w:p w14:paraId="389EEC16" w14:textId="77777777" w:rsidR="009E53C8" w:rsidRDefault="001E40C6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482F2250" w14:textId="77777777" w:rsidR="001E40C6" w:rsidRDefault="001E40C6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67E6DB31" w14:textId="77777777" w:rsidR="001E40C6" w:rsidRDefault="001E40C6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3572296B" w14:textId="77777777" w:rsidR="001E40C6" w:rsidRDefault="001E40C6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40D92AA2" w14:textId="014E5727" w:rsidR="001E40C6" w:rsidRPr="00D208E8" w:rsidRDefault="001E40C6" w:rsidP="00494580">
            <w:pPr>
              <w:rPr>
                <w:rFonts w:ascii="ＭＳ 明朝" w:eastAsia="ＭＳ 明朝" w:hAnsi="ＭＳ 明朝"/>
              </w:rPr>
            </w:pPr>
          </w:p>
        </w:tc>
      </w:tr>
      <w:tr w:rsidR="00494580" w14:paraId="52B063FD" w14:textId="4ED6EADF" w:rsidTr="008D4351">
        <w:trPr>
          <w:trHeight w:val="312"/>
        </w:trPr>
        <w:tc>
          <w:tcPr>
            <w:tcW w:w="4884" w:type="dxa"/>
            <w:gridSpan w:val="2"/>
            <w:shd w:val="clear" w:color="auto" w:fill="D9D9D9" w:themeFill="background1" w:themeFillShade="D9"/>
          </w:tcPr>
          <w:p w14:paraId="2579F4C8" w14:textId="257A0165" w:rsidR="00D208E8" w:rsidRPr="00D208E8" w:rsidRDefault="00D208E8" w:rsidP="00494580">
            <w:pPr>
              <w:rPr>
                <w:rFonts w:ascii="BIZ UDゴシック" w:eastAsia="BIZ UDゴシック" w:hAnsi="BIZ UDゴシック"/>
              </w:rPr>
            </w:pPr>
            <w:r w:rsidRPr="00D208E8">
              <w:rPr>
                <w:rFonts w:ascii="BIZ UDゴシック" w:eastAsia="BIZ UDゴシック" w:hAnsi="BIZ UDゴシック" w:hint="eastAsia"/>
                <w:sz w:val="20"/>
                <w:szCs w:val="21"/>
              </w:rPr>
              <w:t>⑧法律等で規定された職員配置基準</w:t>
            </w:r>
          </w:p>
        </w:tc>
        <w:tc>
          <w:tcPr>
            <w:tcW w:w="4851" w:type="dxa"/>
            <w:gridSpan w:val="2"/>
            <w:shd w:val="clear" w:color="auto" w:fill="D9D9D9" w:themeFill="background1" w:themeFillShade="D9"/>
          </w:tcPr>
          <w:p w14:paraId="25FD46B4" w14:textId="26B53F56" w:rsidR="00494580" w:rsidRPr="00D208E8" w:rsidRDefault="00D208E8" w:rsidP="0049458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208E8">
              <w:rPr>
                <w:rFonts w:ascii="BIZ UDゴシック" w:eastAsia="BIZ UDゴシック" w:hAnsi="BIZ UDゴシック" w:hint="eastAsia"/>
                <w:sz w:val="20"/>
                <w:szCs w:val="21"/>
              </w:rPr>
              <w:t>⑨実習施設の運営組織と職員構成</w:t>
            </w:r>
          </w:p>
        </w:tc>
      </w:tr>
      <w:tr w:rsidR="00D208E8" w14:paraId="647D049A" w14:textId="77777777" w:rsidTr="008D4351">
        <w:trPr>
          <w:trHeight w:val="1648"/>
        </w:trPr>
        <w:tc>
          <w:tcPr>
            <w:tcW w:w="4884" w:type="dxa"/>
            <w:gridSpan w:val="2"/>
          </w:tcPr>
          <w:p w14:paraId="0953E050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6462AF02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4C102CA3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2A09AEC9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</w:t>
            </w:r>
          </w:p>
          <w:p w14:paraId="792AC8B6" w14:textId="0AF31217" w:rsidR="00D208E8" w:rsidRP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  <w:tc>
          <w:tcPr>
            <w:tcW w:w="4851" w:type="dxa"/>
            <w:gridSpan w:val="2"/>
          </w:tcPr>
          <w:p w14:paraId="24BC782E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5BA2A3F3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3F8E005C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6DD75C2A" w14:textId="77777777" w:rsid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</w:t>
            </w:r>
          </w:p>
          <w:p w14:paraId="7962F5CF" w14:textId="31CF03F3" w:rsidR="00D208E8" w:rsidRPr="00D208E8" w:rsidRDefault="00D208E8" w:rsidP="00494580">
            <w:pPr>
              <w:rPr>
                <w:rFonts w:ascii="ＭＳ 明朝" w:eastAsia="ＭＳ 明朝" w:hAnsi="ＭＳ 明朝"/>
                <w:u w:val="dotted"/>
              </w:rPr>
            </w:pPr>
          </w:p>
        </w:tc>
      </w:tr>
      <w:tr w:rsidR="00494580" w:rsidRPr="00D208E8" w14:paraId="403E61FF" w14:textId="77777777" w:rsidTr="00D208E8">
        <w:trPr>
          <w:trHeight w:val="366"/>
        </w:trPr>
        <w:tc>
          <w:tcPr>
            <w:tcW w:w="9735" w:type="dxa"/>
            <w:gridSpan w:val="4"/>
            <w:shd w:val="clear" w:color="auto" w:fill="D9D9D9" w:themeFill="background1" w:themeFillShade="D9"/>
          </w:tcPr>
          <w:p w14:paraId="07AE2E99" w14:textId="07AC3FB2" w:rsidR="00D208E8" w:rsidRPr="00D208E8" w:rsidRDefault="00D208E8" w:rsidP="00494580">
            <w:pPr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D208E8">
              <w:rPr>
                <w:rFonts w:ascii="BIZ UDゴシック" w:eastAsia="BIZ UDゴシック" w:hAnsi="BIZ UDゴシック" w:hint="eastAsia"/>
                <w:sz w:val="20"/>
                <w:szCs w:val="21"/>
              </w:rPr>
              <w:t>⑩実習施設の主な支援プログラム</w:t>
            </w:r>
          </w:p>
        </w:tc>
      </w:tr>
      <w:tr w:rsidR="00D208E8" w14:paraId="2DB07286" w14:textId="77777777" w:rsidTr="00494580">
        <w:trPr>
          <w:trHeight w:val="690"/>
        </w:trPr>
        <w:tc>
          <w:tcPr>
            <w:tcW w:w="9735" w:type="dxa"/>
            <w:gridSpan w:val="4"/>
          </w:tcPr>
          <w:p w14:paraId="28D02BE7" w14:textId="77777777" w:rsidR="00D208E8" w:rsidRDefault="00F13F89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05CE776B" w14:textId="77777777" w:rsidR="00F13F89" w:rsidRDefault="00F13F89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69378966" w14:textId="77777777" w:rsidR="00F13F89" w:rsidRDefault="00F13F89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1BB7B40A" w14:textId="77777777" w:rsidR="00F13F89" w:rsidRDefault="00F13F89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4DBED9A5" w14:textId="1EDC0817" w:rsidR="00F13F89" w:rsidRPr="00F13F89" w:rsidRDefault="00F13F89" w:rsidP="00494580">
            <w:pPr>
              <w:rPr>
                <w:rFonts w:ascii="ＭＳ 明朝" w:eastAsia="ＭＳ 明朝" w:hAnsi="ＭＳ 明朝"/>
                <w:u w:val="dotted"/>
              </w:rPr>
            </w:pPr>
            <w:r>
              <w:rPr>
                <w:rFonts w:ascii="ＭＳ 明朝" w:eastAsia="ＭＳ 明朝" w:hAnsi="ＭＳ 明朝" w:hint="eastAsia"/>
                <w:u w:val="dotted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0D349A9B" w14:textId="77777777" w:rsidR="00663B65" w:rsidRPr="00522ABD" w:rsidRDefault="00663B65" w:rsidP="00111D1E">
      <w:pPr>
        <w:rPr>
          <w:rFonts w:ascii="ＭＳ 明朝" w:eastAsia="ＭＳ 明朝" w:hAnsi="ＭＳ 明朝"/>
        </w:rPr>
      </w:pPr>
    </w:p>
    <w:sectPr w:rsidR="00663B65" w:rsidRPr="00522ABD" w:rsidSect="004001F1">
      <w:headerReference w:type="default" r:id="rId7"/>
      <w:pgSz w:w="11906" w:h="16838" w:code="9"/>
      <w:pgMar w:top="2552" w:right="1134" w:bottom="1418" w:left="1134" w:header="1077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53FD" w14:textId="77777777" w:rsidR="00351542" w:rsidRDefault="00351542" w:rsidP="004F5C89">
      <w:r>
        <w:separator/>
      </w:r>
    </w:p>
  </w:endnote>
  <w:endnote w:type="continuationSeparator" w:id="0">
    <w:p w14:paraId="558DDFF2" w14:textId="77777777" w:rsidR="00351542" w:rsidRDefault="00351542" w:rsidP="004F5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3E6BD" w14:textId="77777777" w:rsidR="00351542" w:rsidRDefault="00351542" w:rsidP="004F5C89">
      <w:r>
        <w:separator/>
      </w:r>
    </w:p>
  </w:footnote>
  <w:footnote w:type="continuationSeparator" w:id="0">
    <w:p w14:paraId="09E75B49" w14:textId="77777777" w:rsidR="00351542" w:rsidRDefault="00351542" w:rsidP="004F5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69AF" w14:textId="65E8F20F" w:rsidR="004F5C89" w:rsidRPr="004F5C89" w:rsidRDefault="004F5C89" w:rsidP="003102D8">
    <w:pPr>
      <w:pStyle w:val="a3"/>
      <w:ind w:firstLineChars="100" w:firstLine="210"/>
    </w:pPr>
    <w:r w:rsidRPr="004F5C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33605C" wp14:editId="1E531EFC">
              <wp:simplePos x="0" y="0"/>
              <wp:positionH relativeFrom="column">
                <wp:posOffset>41910</wp:posOffset>
              </wp:positionH>
              <wp:positionV relativeFrom="paragraph">
                <wp:posOffset>-85090</wp:posOffset>
              </wp:positionV>
              <wp:extent cx="800100" cy="638175"/>
              <wp:effectExtent l="0" t="0" r="19050" b="2857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100" cy="63817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8A6C39" id="正方形/長方形 1" o:spid="_x0000_s1026" style="position:absolute;left:0;text-align:left;margin-left:3.3pt;margin-top:-6.7pt;width:63pt;height:5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" filled="f" strokecolor="black [3200]">
              <v:stroke joinstyle="round"/>
            </v:rect>
          </w:pict>
        </mc:Fallback>
      </mc:AlternateContent>
    </w:r>
    <w:r w:rsidRPr="004F5C89">
      <w:rPr>
        <w:rFonts w:hint="eastAsia"/>
      </w:rPr>
      <w:t>Worksheet</w:t>
    </w:r>
  </w:p>
  <w:p w14:paraId="148CAACF" w14:textId="44B938D5" w:rsidR="004F5C89" w:rsidRPr="00C96A04" w:rsidRDefault="004F5C89" w:rsidP="003102D8">
    <w:pPr>
      <w:pStyle w:val="a3"/>
      <w:tabs>
        <w:tab w:val="clear" w:pos="4252"/>
        <w:tab w:val="clear" w:pos="8504"/>
        <w:tab w:val="left" w:pos="1605"/>
      </w:tabs>
      <w:ind w:firstLineChars="150" w:firstLine="600"/>
      <w:rPr>
        <w:spacing w:val="-6"/>
        <w:sz w:val="24"/>
        <w:szCs w:val="28"/>
      </w:rPr>
    </w:pPr>
    <w:r w:rsidRPr="003102D8">
      <w:rPr>
        <w:rFonts w:hint="eastAsia"/>
        <w:noProof/>
        <w:sz w:val="40"/>
        <w:szCs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56D3D6" wp14:editId="458304A7">
              <wp:simplePos x="0" y="0"/>
              <wp:positionH relativeFrom="column">
                <wp:posOffset>41910</wp:posOffset>
              </wp:positionH>
              <wp:positionV relativeFrom="paragraph">
                <wp:posOffset>34925</wp:posOffset>
              </wp:positionV>
              <wp:extent cx="80010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0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5C8A00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pt,2.75pt" to="66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" strokecolor="black [3200]" strokeweight=".5pt">
              <v:stroke joinstyle="miter"/>
            </v:line>
          </w:pict>
        </mc:Fallback>
      </mc:AlternateContent>
    </w:r>
    <w:r w:rsidR="006157F0">
      <w:rPr>
        <w:rFonts w:hint="eastAsia"/>
        <w:sz w:val="40"/>
        <w:szCs w:val="44"/>
      </w:rPr>
      <w:t>5</w:t>
    </w:r>
    <w:r w:rsidRPr="004F5C89">
      <w:rPr>
        <w:sz w:val="36"/>
        <w:szCs w:val="40"/>
      </w:rPr>
      <w:tab/>
    </w:r>
    <w:r w:rsidR="00111D1E" w:rsidRPr="00C2748F">
      <w:rPr>
        <w:rFonts w:ascii="BIZ UDゴシック" w:eastAsia="BIZ UDゴシック" w:hAnsi="BIZ UDゴシック" w:hint="eastAsia"/>
        <w:sz w:val="32"/>
        <w:szCs w:val="36"/>
      </w:rPr>
      <w:t>実習施設</w:t>
    </w:r>
    <w:r w:rsidR="006157F0">
      <w:rPr>
        <w:rFonts w:ascii="BIZ UDゴシック" w:eastAsia="BIZ UDゴシック" w:hAnsi="BIZ UDゴシック" w:hint="eastAsia"/>
        <w:sz w:val="32"/>
        <w:szCs w:val="36"/>
      </w:rPr>
      <w:t>の特徴を整理</w:t>
    </w:r>
    <w:r w:rsidR="00111D1E" w:rsidRPr="00C2748F">
      <w:rPr>
        <w:rFonts w:ascii="BIZ UDゴシック" w:eastAsia="BIZ UDゴシック" w:hAnsi="BIZ UDゴシック" w:hint="eastAsia"/>
        <w:sz w:val="32"/>
        <w:szCs w:val="36"/>
      </w:rPr>
      <w:t>しよう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97"/>
    <w:multiLevelType w:val="hybridMultilevel"/>
    <w:tmpl w:val="00643C76"/>
    <w:lvl w:ilvl="0" w:tplc="BC3617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C9"/>
    <w:rsid w:val="000134D4"/>
    <w:rsid w:val="00022E5E"/>
    <w:rsid w:val="00092A14"/>
    <w:rsid w:val="000A0253"/>
    <w:rsid w:val="000D1A9E"/>
    <w:rsid w:val="00111D1E"/>
    <w:rsid w:val="001337A7"/>
    <w:rsid w:val="001E40C6"/>
    <w:rsid w:val="001F4C25"/>
    <w:rsid w:val="00215382"/>
    <w:rsid w:val="00231493"/>
    <w:rsid w:val="003102D8"/>
    <w:rsid w:val="00351542"/>
    <w:rsid w:val="00363D5C"/>
    <w:rsid w:val="00392749"/>
    <w:rsid w:val="003D70C9"/>
    <w:rsid w:val="004001F1"/>
    <w:rsid w:val="00413775"/>
    <w:rsid w:val="00443276"/>
    <w:rsid w:val="004514F1"/>
    <w:rsid w:val="00494580"/>
    <w:rsid w:val="004A7747"/>
    <w:rsid w:val="004B3A05"/>
    <w:rsid w:val="004F5C89"/>
    <w:rsid w:val="00522ABD"/>
    <w:rsid w:val="005A0550"/>
    <w:rsid w:val="005D639D"/>
    <w:rsid w:val="006157F0"/>
    <w:rsid w:val="00635E41"/>
    <w:rsid w:val="00663B65"/>
    <w:rsid w:val="006E4E9D"/>
    <w:rsid w:val="006E72F4"/>
    <w:rsid w:val="007002F7"/>
    <w:rsid w:val="0082171C"/>
    <w:rsid w:val="008D4351"/>
    <w:rsid w:val="00916D7A"/>
    <w:rsid w:val="009872E7"/>
    <w:rsid w:val="00992DAD"/>
    <w:rsid w:val="009945A2"/>
    <w:rsid w:val="009E53C8"/>
    <w:rsid w:val="00A550D6"/>
    <w:rsid w:val="00B57C88"/>
    <w:rsid w:val="00BB74CA"/>
    <w:rsid w:val="00BE4D20"/>
    <w:rsid w:val="00BE6514"/>
    <w:rsid w:val="00C2748F"/>
    <w:rsid w:val="00C8646C"/>
    <w:rsid w:val="00C96A04"/>
    <w:rsid w:val="00CB085B"/>
    <w:rsid w:val="00CC4484"/>
    <w:rsid w:val="00CE2E8F"/>
    <w:rsid w:val="00D208E8"/>
    <w:rsid w:val="00D32C95"/>
    <w:rsid w:val="00D93C4B"/>
    <w:rsid w:val="00DD1C97"/>
    <w:rsid w:val="00DE053D"/>
    <w:rsid w:val="00E310EB"/>
    <w:rsid w:val="00F13F89"/>
    <w:rsid w:val="00F25FEC"/>
    <w:rsid w:val="00FB354B"/>
    <w:rsid w:val="00FC0817"/>
    <w:rsid w:val="00FD2BD9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8C01C6"/>
  <w15:chartTrackingRefBased/>
  <w15:docId w15:val="{F96269C3-D929-41A5-9885-C79CF67A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5C89"/>
  </w:style>
  <w:style w:type="paragraph" w:styleId="a5">
    <w:name w:val="footer"/>
    <w:basedOn w:val="a"/>
    <w:link w:val="a6"/>
    <w:uiPriority w:val="99"/>
    <w:unhideWhenUsed/>
    <w:rsid w:val="004F5C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5C89"/>
  </w:style>
  <w:style w:type="paragraph" w:styleId="a7">
    <w:name w:val="List Paragraph"/>
    <w:basedOn w:val="a"/>
    <w:uiPriority w:val="34"/>
    <w:qFormat/>
    <w:rsid w:val="004B3A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</dc:creator>
  <cp:keywords/>
  <dc:description/>
  <cp:lastModifiedBy>西尾</cp:lastModifiedBy>
  <cp:revision>15</cp:revision>
  <cp:lastPrinted>2021-05-20T07:24:00Z</cp:lastPrinted>
  <dcterms:created xsi:type="dcterms:W3CDTF">2021-05-18T07:30:00Z</dcterms:created>
  <dcterms:modified xsi:type="dcterms:W3CDTF">2021-05-20T07:44:00Z</dcterms:modified>
</cp:coreProperties>
</file>